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7E2" w14:textId="77777777" w:rsidR="008C0F0B" w:rsidRPr="00166628" w:rsidRDefault="008C0F0B" w:rsidP="008C0F0B">
      <w:pPr>
        <w:jc w:val="center"/>
        <w:rPr>
          <w:sz w:val="28"/>
          <w:szCs w:val="28"/>
          <w:u w:val="single"/>
        </w:rPr>
      </w:pPr>
      <w:bookmarkStart w:id="0" w:name="_Hlk527372473"/>
      <w:r w:rsidRPr="00166628">
        <w:rPr>
          <w:sz w:val="28"/>
          <w:szCs w:val="28"/>
          <w:u w:val="single"/>
        </w:rPr>
        <w:t>Инструкция по замеру помещения</w:t>
      </w:r>
    </w:p>
    <w:p w14:paraId="61D72333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замера нам понадобится:</w:t>
      </w:r>
    </w:p>
    <w:p w14:paraId="156E3D29" w14:textId="77777777" w:rsidR="008C0F0B" w:rsidRDefault="008C0F0B" w:rsidP="008C0F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измерительная или лазерная рулетка (лучше не использовать портной метр, одноразовые бумажные метры, линейки и прочие измерительные инструменты, длина которых не превышает 1,5 м). </w:t>
      </w:r>
    </w:p>
    <w:p w14:paraId="412D1B5F" w14:textId="77777777" w:rsidR="008C0F0B" w:rsidRPr="00BF703F" w:rsidRDefault="008C0F0B" w:rsidP="008C0F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лист бумаги и карандаш.</w:t>
      </w:r>
      <w:r w:rsidRPr="00BF703F">
        <w:rPr>
          <w:sz w:val="24"/>
          <w:szCs w:val="24"/>
        </w:rPr>
        <w:t xml:space="preserve"> </w:t>
      </w:r>
    </w:p>
    <w:p w14:paraId="7A7FDE4E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Рисуем на листе бумаги контур комнаты по периметру стен. Можно срисовать его с плана БТИ или поэтажного плана. Если в помещении присутствуют балки и ниши, обязательно указываем их на замере пунктирной линией. </w:t>
      </w:r>
    </w:p>
    <w:p w14:paraId="16804B87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Замер помещения начинаем от входной двери, по часовой стрелке. </w:t>
      </w:r>
    </w:p>
    <w:p w14:paraId="52DE30D1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Замеряем расстояние от проема до стены, а не от наличника! </w:t>
      </w:r>
    </w:p>
    <w:p w14:paraId="3103934D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Проставляем все размеры - каждого простенка, ниши, углубления, выступа. </w:t>
      </w:r>
    </w:p>
    <w:p w14:paraId="7136AE7C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размеров всех простенков, обязательно необходимо замерить общие габариты комнаты – длину и ширину. </w:t>
      </w:r>
    </w:p>
    <w:p w14:paraId="59D0D01E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забываем про высоты. Замеряем высоту дверного проема и порога (если есть в наличии). Общую высоту комнаты. Высоту от пола до подоконника, высоту окна по оконному проему. Высоту балконной двери и порога (если есть в наличии). Высоту ниши (если есть в наличии). Высоту до балок перекрытия (если есть в наличии). </w:t>
      </w:r>
    </w:p>
    <w:p w14:paraId="3ACCFF84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есть необходимость оставить </w:t>
      </w:r>
      <w:proofErr w:type="spellStart"/>
      <w:r>
        <w:rPr>
          <w:sz w:val="24"/>
          <w:szCs w:val="24"/>
        </w:rPr>
        <w:t>электровыводы</w:t>
      </w:r>
      <w:proofErr w:type="spellEnd"/>
      <w:r>
        <w:rPr>
          <w:sz w:val="24"/>
          <w:szCs w:val="24"/>
        </w:rPr>
        <w:t xml:space="preserve">, розетки, выключатели, светильники, бра, выводы под кондиционер, то необходимо их тоже отметить на плане замера. Привязку от стены до центра </w:t>
      </w:r>
      <w:proofErr w:type="spellStart"/>
      <w:r>
        <w:rPr>
          <w:sz w:val="24"/>
          <w:szCs w:val="24"/>
        </w:rPr>
        <w:t>электроточки</w:t>
      </w:r>
      <w:proofErr w:type="spellEnd"/>
      <w:r>
        <w:rPr>
          <w:sz w:val="24"/>
          <w:szCs w:val="24"/>
        </w:rPr>
        <w:t xml:space="preserve"> и высоту от пола до центра. Размеры электрики лучше проставить на втором аналогичном плане, чтобы не было путаницы с размерами стен. </w:t>
      </w:r>
    </w:p>
    <w:p w14:paraId="65734504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Указываем на чертеже все инженерные конструкции – вентиляционные решетки, </w:t>
      </w:r>
      <w:proofErr w:type="spellStart"/>
      <w:r>
        <w:rPr>
          <w:sz w:val="24"/>
          <w:szCs w:val="24"/>
        </w:rPr>
        <w:t>электрощитки</w:t>
      </w:r>
      <w:proofErr w:type="spellEnd"/>
      <w:r>
        <w:rPr>
          <w:sz w:val="24"/>
          <w:szCs w:val="24"/>
        </w:rPr>
        <w:t xml:space="preserve">, люки доступа к трубам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 xml:space="preserve">. Проставляем размер от стены и от пола до рамки конструкции и ее габаритные размеры (высоту, ширину, толщину). </w:t>
      </w:r>
    </w:p>
    <w:p w14:paraId="122B9108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Указываем на плане направление сторон света – север, юг. Информацию можно взять из листа БТИ или сориентироваться с помощью компаса в телефоне, если вы не знаете точно на какую часть света выходят окна комнаты. </w:t>
      </w:r>
    </w:p>
    <w:p w14:paraId="2C67ACEF" w14:textId="77777777" w:rsidR="008C0F0B" w:rsidRDefault="008C0F0B" w:rsidP="008C0F0B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Делаем фото замера или сканируем чертеж, если есть возможность. Обязательно делаем подробные фото помещения! В особенности индивидуальных элементов помещения - ниши, балки, вентиляционные решетки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 xml:space="preserve">. Так дизайнеру, который будет вести ваш проект, будет намного легче сориентироваться в пространстве.  И отправляем к нам на рабочую почту. </w:t>
      </w:r>
      <w:r w:rsidRPr="00DF407E">
        <w:rPr>
          <w:sz w:val="24"/>
          <w:szCs w:val="24"/>
          <w:u w:val="single"/>
        </w:rPr>
        <w:t xml:space="preserve">В заголовке письма обязательно указываем номер и </w:t>
      </w:r>
      <w:r>
        <w:rPr>
          <w:sz w:val="24"/>
          <w:szCs w:val="24"/>
          <w:u w:val="single"/>
        </w:rPr>
        <w:t>тип</w:t>
      </w:r>
      <w:r w:rsidRPr="00DF407E">
        <w:rPr>
          <w:sz w:val="24"/>
          <w:szCs w:val="24"/>
          <w:u w:val="single"/>
        </w:rPr>
        <w:t xml:space="preserve"> сертификата!</w:t>
      </w:r>
    </w:p>
    <w:bookmarkEnd w:id="0"/>
    <w:p w14:paraId="6D0FE88B" w14:textId="77777777" w:rsidR="00E8352F" w:rsidRDefault="00E8352F"/>
    <w:sectPr w:rsidR="00E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B2C"/>
    <w:multiLevelType w:val="hybridMultilevel"/>
    <w:tmpl w:val="BAD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9F"/>
    <w:rsid w:val="0058719F"/>
    <w:rsid w:val="008C0F0B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C005-8C00-4768-98DC-39F97D28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2021-04-05T17:58:00Z</dcterms:created>
  <dcterms:modified xsi:type="dcterms:W3CDTF">2021-04-05T17:58:00Z</dcterms:modified>
</cp:coreProperties>
</file>